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4351" w:rsidRDefault="00884351" w:rsidP="00884351">
      <w:pPr>
        <w:widowControl/>
        <w:spacing w:after="120"/>
        <w:ind w:hanging="2"/>
        <w:jc w:val="center"/>
        <w:rPr>
          <w:b/>
          <w:bCs/>
          <w:sz w:val="24"/>
          <w:szCs w:val="24"/>
        </w:rPr>
      </w:pPr>
      <w:bookmarkStart w:id="0" w:name="_GoBack"/>
      <w:bookmarkEnd w:id="0"/>
    </w:p>
    <w:p w:rsidR="00884351" w:rsidRDefault="00884351" w:rsidP="00884351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ANEXO VI</w:t>
      </w:r>
    </w:p>
    <w:p w:rsidR="00884351" w:rsidRDefault="00884351" w:rsidP="00884351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FORMULÁRIO DE RECURSOS</w:t>
      </w:r>
    </w:p>
    <w:p w:rsidR="00884351" w:rsidRDefault="00884351" w:rsidP="00884351">
      <w:pPr>
        <w:widowControl/>
        <w:spacing w:after="120"/>
        <w:ind w:hanging="2"/>
        <w:rPr>
          <w:sz w:val="24"/>
          <w:szCs w:val="24"/>
        </w:rPr>
      </w:pPr>
    </w:p>
    <w:tbl>
      <w:tblPr>
        <w:tblStyle w:val="af3"/>
        <w:tblW w:w="9182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182"/>
      </w:tblGrid>
      <w:tr w:rsidR="00884351" w:rsidTr="0036021E">
        <w:trPr>
          <w:trHeight w:val="286"/>
        </w:trPr>
        <w:tc>
          <w:tcPr>
            <w:tcW w:w="9182" w:type="dxa"/>
            <w:shd w:val="clear" w:color="auto" w:fill="D9D9D9"/>
          </w:tcPr>
          <w:p w:rsidR="00884351" w:rsidRDefault="00884351" w:rsidP="0036021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FORMULÁRIO DE RECURSOS</w:t>
            </w:r>
          </w:p>
        </w:tc>
      </w:tr>
      <w:tr w:rsidR="00884351" w:rsidTr="0036021E">
        <w:trPr>
          <w:trHeight w:val="288"/>
        </w:trPr>
        <w:tc>
          <w:tcPr>
            <w:tcW w:w="9182" w:type="dxa"/>
          </w:tcPr>
          <w:p w:rsidR="00884351" w:rsidRDefault="00884351" w:rsidP="0036021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Nome do </w:t>
            </w:r>
            <w:proofErr w:type="spellStart"/>
            <w:r>
              <w:rPr>
                <w:sz w:val="24"/>
                <w:szCs w:val="24"/>
              </w:rPr>
              <w:t>Candidato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</w:tr>
      <w:tr w:rsidR="00884351" w:rsidTr="0036021E">
        <w:trPr>
          <w:trHeight w:val="286"/>
        </w:trPr>
        <w:tc>
          <w:tcPr>
            <w:tcW w:w="9182" w:type="dxa"/>
          </w:tcPr>
          <w:p w:rsidR="00884351" w:rsidRDefault="00884351" w:rsidP="0036021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Subprojeto</w:t>
            </w:r>
            <w:proofErr w:type="spellEnd"/>
            <w:r>
              <w:rPr>
                <w:sz w:val="24"/>
                <w:szCs w:val="24"/>
              </w:rPr>
              <w:t>:                                                 Campus:</w:t>
            </w:r>
          </w:p>
        </w:tc>
      </w:tr>
      <w:tr w:rsidR="00884351" w:rsidRPr="00811D77" w:rsidTr="0036021E">
        <w:trPr>
          <w:trHeight w:val="286"/>
        </w:trPr>
        <w:tc>
          <w:tcPr>
            <w:tcW w:w="9182" w:type="dxa"/>
            <w:shd w:val="clear" w:color="auto" w:fill="D9D9D9"/>
          </w:tcPr>
          <w:p w:rsidR="00884351" w:rsidRPr="00811D77" w:rsidRDefault="00884351" w:rsidP="0036021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  <w:r w:rsidRPr="00811D77">
              <w:rPr>
                <w:b/>
                <w:bCs/>
                <w:sz w:val="24"/>
                <w:szCs w:val="24"/>
                <w:lang w:val="pt-BR"/>
              </w:rPr>
              <w:t xml:space="preserve">JUSTIFICATIVA – Fundamentação Teórica </w:t>
            </w:r>
            <w:r w:rsidRPr="00811D77">
              <w:rPr>
                <w:b/>
                <w:bCs/>
                <w:i/>
                <w:iCs/>
                <w:sz w:val="24"/>
                <w:szCs w:val="24"/>
                <w:lang w:val="pt-BR"/>
              </w:rPr>
              <w:t>(máx. 10 linhas)</w:t>
            </w: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3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2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2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RPr="00811D77" w:rsidTr="0036021E">
        <w:trPr>
          <w:trHeight w:val="425"/>
        </w:trPr>
        <w:tc>
          <w:tcPr>
            <w:tcW w:w="9182" w:type="dxa"/>
          </w:tcPr>
          <w:p w:rsidR="00884351" w:rsidRPr="00811D77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  <w:lang w:val="pt-BR"/>
              </w:rPr>
            </w:pPr>
          </w:p>
        </w:tc>
      </w:tr>
      <w:tr w:rsidR="00884351" w:rsidTr="0036021E">
        <w:trPr>
          <w:trHeight w:val="286"/>
        </w:trPr>
        <w:tc>
          <w:tcPr>
            <w:tcW w:w="9182" w:type="dxa"/>
            <w:shd w:val="clear" w:color="auto" w:fill="D9D9D9"/>
          </w:tcPr>
          <w:p w:rsidR="00884351" w:rsidRDefault="00884351" w:rsidP="0036021E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OBSERVAÇÃO (</w:t>
            </w:r>
            <w:proofErr w:type="spellStart"/>
            <w:r>
              <w:rPr>
                <w:b/>
                <w:bCs/>
                <w:sz w:val="24"/>
                <w:szCs w:val="24"/>
              </w:rPr>
              <w:t>máx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. 04 </w:t>
            </w:r>
            <w:proofErr w:type="spellStart"/>
            <w:r>
              <w:rPr>
                <w:b/>
                <w:bCs/>
                <w:sz w:val="24"/>
                <w:szCs w:val="24"/>
              </w:rPr>
              <w:t>linhas</w:t>
            </w:r>
            <w:proofErr w:type="spellEnd"/>
            <w:r>
              <w:rPr>
                <w:b/>
                <w:bCs/>
                <w:sz w:val="24"/>
                <w:szCs w:val="24"/>
              </w:rPr>
              <w:t>)</w:t>
            </w:r>
          </w:p>
        </w:tc>
      </w:tr>
      <w:tr w:rsidR="00884351" w:rsidTr="0036021E">
        <w:trPr>
          <w:trHeight w:val="422"/>
        </w:trPr>
        <w:tc>
          <w:tcPr>
            <w:tcW w:w="9182" w:type="dxa"/>
          </w:tcPr>
          <w:p w:rsidR="00884351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884351" w:rsidTr="0036021E">
        <w:trPr>
          <w:trHeight w:val="425"/>
        </w:trPr>
        <w:tc>
          <w:tcPr>
            <w:tcW w:w="9182" w:type="dxa"/>
          </w:tcPr>
          <w:p w:rsidR="00884351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884351" w:rsidTr="0036021E">
        <w:trPr>
          <w:trHeight w:val="425"/>
        </w:trPr>
        <w:tc>
          <w:tcPr>
            <w:tcW w:w="9182" w:type="dxa"/>
          </w:tcPr>
          <w:p w:rsidR="00884351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  <w:tr w:rsidR="00884351" w:rsidTr="0036021E">
        <w:trPr>
          <w:trHeight w:val="422"/>
        </w:trPr>
        <w:tc>
          <w:tcPr>
            <w:tcW w:w="9182" w:type="dxa"/>
          </w:tcPr>
          <w:p w:rsidR="00884351" w:rsidRDefault="00884351" w:rsidP="0036021E">
            <w:pPr>
              <w:widowControl/>
              <w:tabs>
                <w:tab w:val="left" w:pos="0"/>
              </w:tabs>
              <w:ind w:hanging="2"/>
              <w:rPr>
                <w:sz w:val="24"/>
                <w:szCs w:val="24"/>
              </w:rPr>
            </w:pPr>
          </w:p>
        </w:tc>
      </w:tr>
    </w:tbl>
    <w:p w:rsidR="00884351" w:rsidRDefault="00884351" w:rsidP="00884351">
      <w:pPr>
        <w:widowControl/>
        <w:spacing w:after="120"/>
        <w:ind w:hanging="2"/>
        <w:rPr>
          <w:sz w:val="24"/>
          <w:szCs w:val="24"/>
        </w:rPr>
      </w:pPr>
    </w:p>
    <w:p w:rsidR="00884351" w:rsidRDefault="00884351" w:rsidP="00884351">
      <w:pPr>
        <w:widowControl/>
        <w:spacing w:after="120"/>
        <w:ind w:hanging="2"/>
        <w:rPr>
          <w:sz w:val="24"/>
          <w:szCs w:val="24"/>
        </w:rPr>
      </w:pPr>
    </w:p>
    <w:p w:rsidR="00884351" w:rsidRDefault="00884351" w:rsidP="00884351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</w:t>
      </w:r>
    </w:p>
    <w:p w:rsidR="00884351" w:rsidRDefault="00884351" w:rsidP="00884351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</w:rPr>
      </w:pPr>
    </w:p>
    <w:p w:rsidR="00884351" w:rsidRDefault="00884351" w:rsidP="00884351">
      <w:pPr>
        <w:widowControl/>
        <w:tabs>
          <w:tab w:val="left" w:pos="0"/>
          <w:tab w:val="left" w:pos="5471"/>
          <w:tab w:val="left" w:pos="8137"/>
        </w:tabs>
        <w:spacing w:before="70"/>
        <w:ind w:hanging="2"/>
        <w:rPr>
          <w:sz w:val="24"/>
          <w:szCs w:val="24"/>
        </w:rPr>
      </w:pPr>
    </w:p>
    <w:p w:rsidR="00884351" w:rsidRDefault="00884351" w:rsidP="00884351">
      <w:pPr>
        <w:widowControl/>
        <w:spacing w:after="120"/>
        <w:ind w:hanging="2"/>
        <w:jc w:val="center"/>
      </w:pPr>
      <w:r>
        <w:rPr>
          <w:sz w:val="24"/>
          <w:szCs w:val="24"/>
        </w:rPr>
        <w:t>______________________________</w:t>
      </w:r>
    </w:p>
    <w:p w:rsidR="00884351" w:rsidRPr="009B2D7F" w:rsidRDefault="00884351" w:rsidP="00884351">
      <w:pPr>
        <w:widowControl/>
        <w:spacing w:line="360" w:lineRule="auto"/>
        <w:ind w:hanging="2"/>
        <w:jc w:val="center"/>
        <w:rPr>
          <w:lang w:val="pt-BR"/>
        </w:rPr>
      </w:pPr>
      <w:r w:rsidRPr="009B2D7F">
        <w:rPr>
          <w:lang w:val="pt-BR"/>
        </w:rPr>
        <w:t>Assinatura do(a) Candidato(a)</w:t>
      </w:r>
    </w:p>
    <w:p w:rsidR="00884351" w:rsidRPr="009B2D7F" w:rsidRDefault="00884351" w:rsidP="00884351">
      <w:pPr>
        <w:widowControl/>
        <w:tabs>
          <w:tab w:val="left" w:pos="0"/>
        </w:tabs>
        <w:ind w:hanging="2"/>
        <w:rPr>
          <w:lang w:val="pt-BR"/>
        </w:rPr>
      </w:pPr>
      <w:r w:rsidRPr="009B2D7F">
        <w:rPr>
          <w:b/>
          <w:bCs/>
          <w:sz w:val="24"/>
          <w:szCs w:val="24"/>
          <w:lang w:val="pt-BR"/>
        </w:rPr>
        <w:t xml:space="preserve">NOTA: </w:t>
      </w:r>
      <w:r w:rsidRPr="009B2D7F">
        <w:rPr>
          <w:i/>
          <w:iCs/>
          <w:sz w:val="24"/>
          <w:szCs w:val="24"/>
          <w:lang w:val="pt-BR"/>
        </w:rPr>
        <w:t>O formulário de recurso deverá ser digitalizado e encaminhado na forma de anexo para o e-mail (</w:t>
      </w:r>
      <w:hyperlink r:id="rId8">
        <w:r w:rsidRPr="009B2D7F">
          <w:rPr>
            <w:i/>
            <w:iCs/>
            <w:sz w:val="24"/>
            <w:szCs w:val="24"/>
            <w:u w:val="single"/>
            <w:lang w:val="pt-BR"/>
          </w:rPr>
          <w:t>pibid@iffarroupilha.edu.br</w:t>
        </w:r>
      </w:hyperlink>
      <w:r w:rsidRPr="009B2D7F">
        <w:rPr>
          <w:i/>
          <w:iCs/>
          <w:sz w:val="24"/>
          <w:szCs w:val="24"/>
          <w:lang w:val="pt-BR"/>
        </w:rPr>
        <w:t>).</w:t>
      </w:r>
    </w:p>
    <w:p w:rsidR="008879C0" w:rsidRPr="00884351" w:rsidRDefault="008879C0" w:rsidP="00884351">
      <w:pPr>
        <w:rPr>
          <w:lang w:val="pt-BR"/>
        </w:rPr>
      </w:pPr>
    </w:p>
    <w:sectPr w:rsidR="008879C0" w:rsidRPr="00884351">
      <w:headerReference w:type="default" r:id="rId9"/>
      <w:footerReference w:type="default" r:id="rId10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790" w:rsidRDefault="00086790">
      <w:r>
        <w:separator/>
      </w:r>
    </w:p>
  </w:endnote>
  <w:endnote w:type="continuationSeparator" w:id="0">
    <w:p w:rsidR="00086790" w:rsidRDefault="000867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8879C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790" w:rsidRDefault="00086790">
      <w:r>
        <w:separator/>
      </w:r>
    </w:p>
  </w:footnote>
  <w:footnote w:type="continuationSeparator" w:id="0">
    <w:p w:rsidR="00086790" w:rsidRDefault="000867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79C0" w:rsidRDefault="00430A38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28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879C0" w:rsidRPr="00461100" w:rsidRDefault="00430A38">
    <w:pPr>
      <w:ind w:hanging="2"/>
      <w:jc w:val="center"/>
      <w:rPr>
        <w:lang w:val="pt-BR"/>
      </w:rPr>
    </w:pPr>
    <w:r w:rsidRPr="00461100">
      <w:rPr>
        <w:b/>
        <w:bCs/>
        <w:lang w:val="pt-BR"/>
      </w:rPr>
      <w:t>MINISTÉRIO DA EDUCAÇÃO</w:t>
    </w:r>
  </w:p>
  <w:p w:rsidR="008879C0" w:rsidRPr="00461100" w:rsidRDefault="00430A38">
    <w:pPr>
      <w:ind w:hanging="2"/>
      <w:jc w:val="center"/>
      <w:rPr>
        <w:sz w:val="16"/>
        <w:szCs w:val="16"/>
        <w:lang w:val="pt-BR"/>
      </w:rPr>
    </w:pPr>
    <w:r w:rsidRPr="00461100">
      <w:rPr>
        <w:b/>
        <w:bCs/>
        <w:sz w:val="16"/>
        <w:szCs w:val="16"/>
        <w:lang w:val="pt-BR"/>
      </w:rPr>
      <w:t>INSTITUTO FEDERAL FARROUPILHA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8879C0" w:rsidRDefault="00430A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8879C0" w:rsidRDefault="008879C0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7541BE8"/>
    <w:multiLevelType w:val="multilevel"/>
    <w:tmpl w:val="84A8872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79C0"/>
    <w:rsid w:val="00086790"/>
    <w:rsid w:val="00430A38"/>
    <w:rsid w:val="00461100"/>
    <w:rsid w:val="00591D49"/>
    <w:rsid w:val="00811D77"/>
    <w:rsid w:val="00884351"/>
    <w:rsid w:val="008879C0"/>
    <w:rsid w:val="009B2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F891F"/>
  <w15:docId w15:val="{9F5E3D8E-B6D4-4C5C-98CA-C63D6BE6C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next w:val="TableNormal1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  <w:lang w:val="pt-BR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  <w:lang w:val="pt-BR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bid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hq8tNlOiUWysO8h/VdTtitTI+w==">CgMxLjAaHwoBMBIaChgICVIUChJ0YWJsZS43MjJwd3BseTIxMGMyCGguZ2pkZ3hzMgloLjMwajB6bGwyCWguMWZvYjl0ZTgAciExbzRrU0dKakRyTWd5elNjQXNsajBkbFNGRjE2YThPMnI=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</Words>
  <Characters>469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2026-03-13T12:15:00Z</dcterms:created>
  <dcterms:modified xsi:type="dcterms:W3CDTF">2026-03-13T12:15:00Z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